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8E1" w:rsidRPr="00AF635C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AF635C">
        <w:rPr>
          <w:rFonts w:ascii="Tahoma" w:hAnsi="Tahoma" w:cs="Tahoma"/>
          <w:b/>
          <w:sz w:val="24"/>
          <w:szCs w:val="24"/>
        </w:rPr>
        <w:t>Общие сведения об Участнике</w:t>
      </w: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A0" w:firstRow="1" w:lastRow="0" w:firstColumn="1" w:lastColumn="0" w:noHBand="0" w:noVBand="0"/>
      </w:tblPr>
      <w:tblGrid>
        <w:gridCol w:w="9309"/>
      </w:tblGrid>
      <w:tr w:rsidR="00AE58E1" w:rsidRPr="00416457" w:rsidTr="00C71BCB">
        <w:tc>
          <w:tcPr>
            <w:tcW w:w="9309" w:type="dxa"/>
            <w:shd w:val="clear" w:color="auto" w:fill="auto"/>
          </w:tcPr>
          <w:p w:rsidR="00AE58E1" w:rsidRPr="00AF635C" w:rsidRDefault="00AE58E1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F635C">
              <w:rPr>
                <w:rFonts w:ascii="Tahoma" w:hAnsi="Tahoma" w:cs="Tahoma"/>
                <w:b/>
                <w:sz w:val="24"/>
                <w:szCs w:val="24"/>
              </w:rPr>
              <w:t xml:space="preserve">Наименование Участника </w:t>
            </w:r>
          </w:p>
          <w:p w:rsidR="00AE58E1" w:rsidRPr="00416457" w:rsidRDefault="00AE58E1" w:rsidP="00C71BCB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before="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E58E1" w:rsidRPr="0025154C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b/>
          <w:sz w:val="28"/>
          <w:szCs w:val="24"/>
        </w:rPr>
      </w:pPr>
    </w:p>
    <w:p w:rsidR="00AE58E1" w:rsidRPr="0025154C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firstLine="426"/>
        <w:jc w:val="both"/>
        <w:rPr>
          <w:rFonts w:ascii="Tahoma" w:hAnsi="Tahoma" w:cs="Tahoma"/>
          <w:sz w:val="24"/>
          <w:szCs w:val="24"/>
        </w:rPr>
      </w:pPr>
      <w:r w:rsidRPr="0025154C">
        <w:rPr>
          <w:rFonts w:ascii="Tahoma" w:hAnsi="Tahoma" w:cs="Tahoma"/>
          <w:sz w:val="24"/>
          <w:szCs w:val="24"/>
        </w:rPr>
        <w:t xml:space="preserve">Каждое юридическое лицо, подающее заявку на участие в Закупочной процедуре, должно заполнить Форму 2. </w:t>
      </w:r>
    </w:p>
    <w:p w:rsidR="00AE58E1" w:rsidRPr="0025154C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firstLine="426"/>
        <w:jc w:val="both"/>
        <w:rPr>
          <w:rFonts w:ascii="Tahoma" w:hAnsi="Tahoma" w:cs="Tahoma"/>
          <w:sz w:val="24"/>
          <w:szCs w:val="24"/>
        </w:rPr>
      </w:pPr>
      <w:r w:rsidRPr="0025154C">
        <w:rPr>
          <w:rFonts w:ascii="Tahoma" w:hAnsi="Tahoma" w:cs="Tahoma"/>
          <w:sz w:val="24"/>
          <w:szCs w:val="24"/>
        </w:rPr>
        <w:t>В тех случаях, когда Участник предполагает использовать услуги субподрядчиков, должна быть представлена также информация, характеризирующая субподрядчиков в соответствии с Таблицей 1.</w:t>
      </w:r>
    </w:p>
    <w:p w:rsidR="00AE58E1" w:rsidRPr="0025154C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firstLine="426"/>
        <w:jc w:val="both"/>
        <w:rPr>
          <w:rFonts w:ascii="Tahoma" w:hAnsi="Tahoma" w:cs="Tahoma"/>
          <w:sz w:val="24"/>
          <w:szCs w:val="24"/>
        </w:rPr>
      </w:pPr>
      <w:r w:rsidRPr="0025154C">
        <w:rPr>
          <w:rFonts w:ascii="Tahoma" w:hAnsi="Tahoma" w:cs="Tahoma"/>
          <w:sz w:val="24"/>
          <w:szCs w:val="24"/>
        </w:rPr>
        <w:t>Участник должен предоставить данные о распределении объемов между подрядчиком и субподрядчиками в соответствии с формой 1а.</w:t>
      </w:r>
    </w:p>
    <w:p w:rsidR="00AE58E1" w:rsidRPr="0025154C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hAnsi="Tahoma" w:cs="Tahoma"/>
          <w:sz w:val="20"/>
          <w:szCs w:val="24"/>
        </w:rPr>
      </w:pPr>
      <w:r w:rsidRPr="0025154C">
        <w:rPr>
          <w:rFonts w:ascii="Tahoma" w:hAnsi="Tahoma" w:cs="Tahoma"/>
          <w:sz w:val="20"/>
          <w:szCs w:val="24"/>
        </w:rPr>
        <w:t>Таблица 1</w:t>
      </w:r>
    </w:p>
    <w:tbl>
      <w:tblPr>
        <w:tblW w:w="936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6"/>
        <w:gridCol w:w="5387"/>
        <w:gridCol w:w="3407"/>
      </w:tblGrid>
      <w:tr w:rsidR="00AE58E1" w:rsidRPr="00AF635C" w:rsidTr="00C71BCB">
        <w:tc>
          <w:tcPr>
            <w:tcW w:w="5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1.</w:t>
            </w:r>
          </w:p>
        </w:tc>
        <w:tc>
          <w:tcPr>
            <w:tcW w:w="8794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Наименование фирмы</w:t>
            </w:r>
            <w:r>
              <w:rPr>
                <w:rFonts w:ascii="Tahoma" w:hAnsi="Tahoma" w:cs="Tahoma"/>
                <w:sz w:val="20"/>
                <w:szCs w:val="24"/>
              </w:rPr>
              <w:t>:</w:t>
            </w:r>
          </w:p>
        </w:tc>
      </w:tr>
      <w:tr w:rsidR="00AE58E1" w:rsidRPr="00AF635C" w:rsidTr="00C71BCB">
        <w:tc>
          <w:tcPr>
            <w:tcW w:w="5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2.</w:t>
            </w:r>
          </w:p>
        </w:tc>
        <w:tc>
          <w:tcPr>
            <w:tcW w:w="8794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Адрес головной конторы</w:t>
            </w:r>
            <w:r>
              <w:rPr>
                <w:rFonts w:ascii="Tahoma" w:hAnsi="Tahoma" w:cs="Tahoma"/>
                <w:sz w:val="20"/>
                <w:szCs w:val="24"/>
              </w:rPr>
              <w:t>:</w:t>
            </w:r>
            <w:r w:rsidRPr="00347D60">
              <w:rPr>
                <w:rFonts w:ascii="Tahoma" w:hAnsi="Tahoma" w:cs="Tahoma"/>
                <w:sz w:val="20"/>
                <w:szCs w:val="24"/>
              </w:rPr>
              <w:t xml:space="preserve"> </w:t>
            </w:r>
          </w:p>
        </w:tc>
      </w:tr>
      <w:tr w:rsidR="00AE58E1" w:rsidRPr="00AF635C" w:rsidTr="00C71BCB">
        <w:tc>
          <w:tcPr>
            <w:tcW w:w="5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3.</w:t>
            </w:r>
          </w:p>
        </w:tc>
        <w:tc>
          <w:tcPr>
            <w:tcW w:w="538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Контакт:</w:t>
            </w:r>
          </w:p>
        </w:tc>
        <w:tc>
          <w:tcPr>
            <w:tcW w:w="3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Факс:</w:t>
            </w:r>
          </w:p>
        </w:tc>
      </w:tr>
      <w:tr w:rsidR="00AE58E1" w:rsidRPr="00AF635C" w:rsidTr="00C71BCB">
        <w:tc>
          <w:tcPr>
            <w:tcW w:w="5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4.</w:t>
            </w:r>
          </w:p>
        </w:tc>
        <w:tc>
          <w:tcPr>
            <w:tcW w:w="538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Телефон:</w:t>
            </w:r>
          </w:p>
        </w:tc>
        <w:tc>
          <w:tcPr>
            <w:tcW w:w="3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Телекс:</w:t>
            </w:r>
          </w:p>
        </w:tc>
      </w:tr>
      <w:tr w:rsidR="00AE58E1" w:rsidRPr="00AF635C" w:rsidTr="00C71BCB">
        <w:tc>
          <w:tcPr>
            <w:tcW w:w="56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AE58E1" w:rsidRPr="00347D60" w:rsidRDefault="00AE58E1" w:rsidP="00C71BCB">
            <w:pPr>
              <w:tabs>
                <w:tab w:val="left" w:pos="1140"/>
                <w:tab w:val="left" w:pos="1745"/>
                <w:tab w:val="left" w:pos="2580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5.</w:t>
            </w:r>
          </w:p>
        </w:tc>
        <w:tc>
          <w:tcPr>
            <w:tcW w:w="538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Место регистрации:</w:t>
            </w:r>
          </w:p>
        </w:tc>
        <w:tc>
          <w:tcPr>
            <w:tcW w:w="340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 w:themeFill="background1"/>
          </w:tcPr>
          <w:p w:rsidR="00AE58E1" w:rsidRPr="00347D60" w:rsidRDefault="00AE58E1" w:rsidP="00C71BCB">
            <w:pPr>
              <w:tabs>
                <w:tab w:val="left" w:pos="38"/>
                <w:tab w:val="left" w:pos="643"/>
                <w:tab w:val="left" w:pos="1478"/>
                <w:tab w:val="left" w:pos="2918"/>
              </w:tabs>
              <w:suppressAutoHyphens/>
              <w:spacing w:before="90" w:after="54"/>
              <w:rPr>
                <w:rFonts w:ascii="Tahoma" w:hAnsi="Tahoma" w:cs="Tahoma"/>
                <w:sz w:val="20"/>
                <w:szCs w:val="24"/>
              </w:rPr>
            </w:pPr>
            <w:r w:rsidRPr="00347D60">
              <w:rPr>
                <w:rFonts w:ascii="Tahoma" w:hAnsi="Tahoma" w:cs="Tahoma"/>
                <w:sz w:val="20"/>
                <w:szCs w:val="24"/>
              </w:rPr>
              <w:t>Год регистрации:</w:t>
            </w:r>
          </w:p>
        </w:tc>
      </w:tr>
    </w:tbl>
    <w:p w:rsidR="00AE58E1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AE58E1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AE58E1" w:rsidRDefault="00AE58E1" w:rsidP="00AE58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2C63C6" w:rsidRDefault="00AE58E1" w:rsidP="00AE58E1">
      <w:r>
        <w:rPr>
          <w:rFonts w:ascii="Tahoma" w:hAnsi="Tahoma" w:cs="Tahoma"/>
          <w:sz w:val="20"/>
          <w:szCs w:val="24"/>
        </w:rPr>
        <w:t xml:space="preserve">      Должность</w:t>
      </w:r>
      <w:r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  <w:t xml:space="preserve">                            </w:t>
      </w:r>
      <w:r w:rsidRPr="00D21104">
        <w:rPr>
          <w:rFonts w:ascii="Tahoma" w:hAnsi="Tahoma" w:cs="Tahoma"/>
          <w:sz w:val="20"/>
          <w:szCs w:val="24"/>
        </w:rPr>
        <w:t>Ф.И.О.</w:t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 xml:space="preserve">   </w:t>
      </w:r>
      <w:proofErr w:type="gramStart"/>
      <w:r w:rsidRPr="00D21104">
        <w:rPr>
          <w:rFonts w:ascii="Tahoma" w:hAnsi="Tahoma" w:cs="Tahoma"/>
          <w:sz w:val="20"/>
          <w:szCs w:val="24"/>
        </w:rPr>
        <w:t xml:space="preserve">Подпись  </w:t>
      </w:r>
      <w:r w:rsidRPr="00D21104">
        <w:rPr>
          <w:rFonts w:ascii="Tahoma" w:hAnsi="Tahoma" w:cs="Tahoma"/>
          <w:sz w:val="20"/>
          <w:szCs w:val="24"/>
        </w:rPr>
        <w:tab/>
      </w:r>
      <w:proofErr w:type="gramEnd"/>
      <w:r>
        <w:rPr>
          <w:rFonts w:ascii="Tahoma" w:hAnsi="Tahoma" w:cs="Tahoma"/>
          <w:sz w:val="20"/>
          <w:szCs w:val="24"/>
        </w:rPr>
        <w:tab/>
      </w:r>
      <w:proofErr w:type="spellStart"/>
      <w:r w:rsidRPr="00D21104">
        <w:rPr>
          <w:rFonts w:ascii="Tahoma" w:hAnsi="Tahoma" w:cs="Tahoma"/>
          <w:sz w:val="20"/>
          <w:szCs w:val="24"/>
        </w:rPr>
        <w:t>м.п</w:t>
      </w:r>
      <w:proofErr w:type="spellEnd"/>
      <w:r w:rsidRPr="00D21104">
        <w:rPr>
          <w:rFonts w:ascii="Tahoma" w:hAnsi="Tahoma" w:cs="Tahoma"/>
          <w:sz w:val="20"/>
          <w:szCs w:val="24"/>
        </w:rPr>
        <w:t>.</w:t>
      </w:r>
      <w:bookmarkStart w:id="0" w:name="_GoBack"/>
      <w:bookmarkEnd w:id="0"/>
    </w:p>
    <w:sectPr w:rsidR="002C63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03B"/>
    <w:rsid w:val="002C63C6"/>
    <w:rsid w:val="0030403B"/>
    <w:rsid w:val="00A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F810C3-814C-449B-8C0F-35E05EAD3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8E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>НорНикель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Лобода Юлия Раисовна</cp:lastModifiedBy>
  <cp:revision>2</cp:revision>
  <dcterms:created xsi:type="dcterms:W3CDTF">2022-10-18T12:11:00Z</dcterms:created>
  <dcterms:modified xsi:type="dcterms:W3CDTF">2022-10-18T12:12:00Z</dcterms:modified>
</cp:coreProperties>
</file>